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7" w:type="dxa"/>
        <w:tblInd w:w="-318" w:type="dxa"/>
        <w:tblLook w:val="0000"/>
      </w:tblPr>
      <w:tblGrid>
        <w:gridCol w:w="6516"/>
        <w:gridCol w:w="8473"/>
        <w:gridCol w:w="4188"/>
      </w:tblGrid>
      <w:tr w:rsidR="00EC06ED" w:rsidTr="00043DA4">
        <w:trPr>
          <w:trHeight w:val="375"/>
        </w:trPr>
        <w:tc>
          <w:tcPr>
            <w:tcW w:w="6252" w:type="dxa"/>
            <w:shd w:val="clear" w:color="auto" w:fill="auto"/>
            <w:vAlign w:val="bottom"/>
          </w:tcPr>
          <w:p w:rsidR="00EC06ED" w:rsidRDefault="00EC06ED" w:rsidP="00043DA4">
            <w:pPr>
              <w:snapToGrid w:val="0"/>
              <w:ind w:left="180"/>
              <w:jc w:val="center"/>
              <w:rPr>
                <w:sz w:val="28"/>
                <w:szCs w:val="28"/>
              </w:rPr>
            </w:pPr>
          </w:p>
        </w:tc>
        <w:tc>
          <w:tcPr>
            <w:tcW w:w="12149" w:type="dxa"/>
            <w:gridSpan w:val="2"/>
            <w:shd w:val="clear" w:color="auto" w:fill="auto"/>
          </w:tcPr>
          <w:p w:rsidR="00EC06ED" w:rsidRDefault="00EC06ED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Приложение </w:t>
            </w:r>
            <w:r w:rsidR="00E073AA" w:rsidRPr="003A08A0">
              <w:rPr>
                <w:color w:val="000000"/>
                <w:sz w:val="28"/>
                <w:szCs w:val="28"/>
              </w:rPr>
              <w:t>2</w:t>
            </w:r>
            <w:r w:rsidRPr="003A08A0">
              <w:rPr>
                <w:color w:val="000000"/>
                <w:sz w:val="28"/>
                <w:szCs w:val="28"/>
              </w:rPr>
              <w:t xml:space="preserve"> к </w:t>
            </w:r>
            <w:r w:rsidR="003A08A0" w:rsidRPr="003A08A0">
              <w:rPr>
                <w:color w:val="000000"/>
                <w:sz w:val="28"/>
                <w:szCs w:val="28"/>
              </w:rPr>
              <w:t>решени</w:t>
            </w:r>
            <w:r w:rsidR="0071662F">
              <w:rPr>
                <w:color w:val="000000"/>
                <w:sz w:val="28"/>
                <w:szCs w:val="28"/>
              </w:rPr>
              <w:t>ю</w:t>
            </w:r>
            <w:r w:rsidRPr="003A08A0">
              <w:rPr>
                <w:color w:val="000000"/>
                <w:sz w:val="28"/>
                <w:szCs w:val="28"/>
              </w:rPr>
              <w:t xml:space="preserve"> Собрания    </w:t>
            </w: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депутатов  Песчанокопского сельского </w:t>
            </w:r>
          </w:p>
          <w:p w:rsidR="0060617E" w:rsidRDefault="00135FA7" w:rsidP="0029115A">
            <w:pPr>
              <w:widowControl w:val="0"/>
              <w:tabs>
                <w:tab w:val="center" w:pos="7620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поселения  </w:t>
            </w:r>
            <w:r w:rsidRPr="005F06AD">
              <w:rPr>
                <w:color w:val="000000"/>
                <w:sz w:val="28"/>
                <w:szCs w:val="28"/>
              </w:rPr>
              <w:t>от</w:t>
            </w:r>
            <w:r w:rsidR="001153A0" w:rsidRPr="005F06AD">
              <w:rPr>
                <w:color w:val="000000"/>
                <w:sz w:val="28"/>
                <w:szCs w:val="28"/>
              </w:rPr>
              <w:t xml:space="preserve"> 2</w:t>
            </w:r>
            <w:r w:rsidR="005F06AD" w:rsidRPr="005F06AD">
              <w:rPr>
                <w:color w:val="000000"/>
                <w:sz w:val="28"/>
                <w:szCs w:val="28"/>
              </w:rPr>
              <w:t>8</w:t>
            </w:r>
            <w:r w:rsidR="00F604CC" w:rsidRPr="005F06AD">
              <w:rPr>
                <w:color w:val="000000"/>
                <w:sz w:val="28"/>
                <w:szCs w:val="28"/>
              </w:rPr>
              <w:t xml:space="preserve"> </w:t>
            </w:r>
            <w:r w:rsidR="007D42A7" w:rsidRPr="005F06AD">
              <w:rPr>
                <w:color w:val="000000"/>
                <w:sz w:val="28"/>
                <w:szCs w:val="28"/>
              </w:rPr>
              <w:t>сентября</w:t>
            </w:r>
            <w:r w:rsidR="00F604CC" w:rsidRPr="005F06AD">
              <w:rPr>
                <w:color w:val="000000"/>
                <w:sz w:val="28"/>
                <w:szCs w:val="28"/>
              </w:rPr>
              <w:t xml:space="preserve"> </w:t>
            </w:r>
            <w:r w:rsidR="0060617E" w:rsidRPr="005F06AD">
              <w:rPr>
                <w:color w:val="000000"/>
                <w:sz w:val="28"/>
                <w:szCs w:val="28"/>
              </w:rPr>
              <w:t>2023  №</w:t>
            </w:r>
            <w:r w:rsidR="00F604CC" w:rsidRPr="005F06AD">
              <w:rPr>
                <w:color w:val="000000"/>
                <w:sz w:val="28"/>
                <w:szCs w:val="28"/>
              </w:rPr>
              <w:t xml:space="preserve"> </w:t>
            </w:r>
            <w:r w:rsidR="005F06AD" w:rsidRPr="005F06AD">
              <w:rPr>
                <w:color w:val="000000"/>
                <w:sz w:val="28"/>
                <w:szCs w:val="28"/>
              </w:rPr>
              <w:t>93</w:t>
            </w:r>
          </w:p>
          <w:p w:rsidR="00EC06ED" w:rsidRDefault="00EC06ED" w:rsidP="003A08A0">
            <w:pPr>
              <w:ind w:left="3441"/>
              <w:rPr>
                <w:sz w:val="28"/>
                <w:szCs w:val="28"/>
              </w:rPr>
            </w:pPr>
          </w:p>
        </w:tc>
      </w:tr>
      <w:tr w:rsidR="00EC06ED" w:rsidTr="00043DA4">
        <w:tblPrEx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14382" w:type="dxa"/>
            <w:gridSpan w:val="2"/>
            <w:shd w:val="clear" w:color="auto" w:fill="auto"/>
          </w:tcPr>
          <w:p w:rsidR="00EC06ED" w:rsidRDefault="00EC06ED" w:rsidP="00043DA4">
            <w:pPr>
              <w:ind w:left="18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EC06ED" w:rsidRDefault="00EC06ED" w:rsidP="00043DA4">
            <w:pPr>
              <w:spacing w:after="12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Песчанокопского сельского поселения Песчанокопского района </w:t>
            </w:r>
            <w:r>
              <w:rPr>
                <w:b/>
                <w:color w:val="000000"/>
                <w:sz w:val="30"/>
              </w:rPr>
              <w:t>на 2023 год и на плановый период 2024 и 2025 годов</w:t>
            </w:r>
          </w:p>
        </w:tc>
        <w:tc>
          <w:tcPr>
            <w:tcW w:w="4019" w:type="dxa"/>
            <w:shd w:val="clear" w:color="auto" w:fill="auto"/>
          </w:tcPr>
          <w:p w:rsidR="00EC06ED" w:rsidRDefault="00EC06ED" w:rsidP="00043DA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EC06ED" w:rsidRDefault="00EC06ED" w:rsidP="00EC06ED">
      <w:pPr>
        <w:spacing w:after="120"/>
      </w:pPr>
    </w:p>
    <w:p w:rsidR="00EC06ED" w:rsidRDefault="00EC06ED" w:rsidP="00EC06ED">
      <w:pPr>
        <w:spacing w:after="120"/>
        <w:jc w:val="right"/>
      </w:pPr>
      <w:r>
        <w:t>(тыс. рублей)</w:t>
      </w:r>
    </w:p>
    <w:tbl>
      <w:tblPr>
        <w:tblW w:w="5000" w:type="pct"/>
        <w:tblInd w:w="-6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222"/>
        <w:gridCol w:w="7452"/>
        <w:gridCol w:w="1398"/>
        <w:gridCol w:w="1255"/>
        <w:gridCol w:w="1413"/>
      </w:tblGrid>
      <w:tr w:rsidR="00EC06ED" w:rsidTr="00043DA4">
        <w:trPr>
          <w:trHeight w:val="170"/>
        </w:trPr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EC06ED" w:rsidRDefault="00EC06ED" w:rsidP="00EC06ED">
      <w:pPr>
        <w:spacing w:line="12" w:lineRule="auto"/>
        <w:rPr>
          <w:sz w:val="28"/>
          <w:szCs w:val="28"/>
        </w:rPr>
      </w:pPr>
    </w:p>
    <w:tbl>
      <w:tblPr>
        <w:tblW w:w="5000" w:type="pct"/>
        <w:tblInd w:w="-7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196"/>
        <w:gridCol w:w="7466"/>
        <w:gridCol w:w="1395"/>
        <w:gridCol w:w="1256"/>
        <w:gridCol w:w="1412"/>
        <w:gridCol w:w="15"/>
      </w:tblGrid>
      <w:tr w:rsidR="00EC06ED" w:rsidTr="0071514E">
        <w:trPr>
          <w:gridAfter w:val="1"/>
          <w:wAfter w:w="15" w:type="dxa"/>
          <w:trHeight w:val="162"/>
          <w:tblHeader/>
        </w:trPr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ind w:right="-341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t xml:space="preserve">01 03 00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t xml:space="preserve">01 03 01 00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EF5F36">
              <w:rPr>
                <w:color w:val="000000"/>
                <w:sz w:val="28"/>
                <w:szCs w:val="28"/>
              </w:rPr>
              <w:t xml:space="preserve">01 03 01 00 </w:t>
            </w:r>
            <w:proofErr w:type="spellStart"/>
            <w:r w:rsidRPr="00EF5F36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color w:val="000000"/>
                <w:sz w:val="28"/>
                <w:szCs w:val="28"/>
              </w:rPr>
              <w:t xml:space="preserve"> 0000 700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01 03 01 00 10 0000 710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 xml:space="preserve">Получение кредитов от других бюджетов бюджетной </w:t>
            </w:r>
            <w:r w:rsidRPr="00EF5F36">
              <w:rPr>
                <w:sz w:val="28"/>
                <w:szCs w:val="28"/>
              </w:rPr>
              <w:lastRenderedPageBreak/>
              <w:t>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5F36">
              <w:rPr>
                <w:bCs/>
                <w:color w:val="000000"/>
                <w:sz w:val="28"/>
                <w:szCs w:val="28"/>
              </w:rPr>
              <w:lastRenderedPageBreak/>
              <w:t xml:space="preserve">01 03 01 00 </w:t>
            </w:r>
            <w:proofErr w:type="spellStart"/>
            <w:r w:rsidRPr="00EF5F36">
              <w:rPr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EF5F36">
              <w:rPr>
                <w:bCs/>
                <w:color w:val="000000"/>
                <w:sz w:val="28"/>
                <w:szCs w:val="28"/>
              </w:rPr>
              <w:t xml:space="preserve"> 0000 800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01 03 01 00 10 0000 810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EF5F36" w:rsidRDefault="00BF2568" w:rsidP="00E800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5F36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2 200,00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49417E" w:rsidRDefault="00BF2568" w:rsidP="00E800C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2568" w:rsidRDefault="00BF2568" w:rsidP="00E800C6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2F1EE0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60 330,4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2F1EE0" w:rsidP="002F1EE0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60 330,4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2F1EE0" w:rsidP="00D54AED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60 330,4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535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2F1EE0" w:rsidP="007D42A7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60 330,4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3D2700" w:rsidRDefault="002F1EE0" w:rsidP="007D42A7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61 434,6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Pr="003D2700" w:rsidRDefault="002F1EE0" w:rsidP="00D54AED">
            <w:pPr>
              <w:jc w:val="right"/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61 434,6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Pr="003D2700" w:rsidRDefault="002F1EE0" w:rsidP="00D54AED">
            <w:pPr>
              <w:jc w:val="right"/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61 434,6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Pr="003D2700" w:rsidRDefault="00BF2568" w:rsidP="0071514E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F2568" w:rsidRPr="003D2700" w:rsidRDefault="002F1EE0" w:rsidP="00D54AED">
            <w:pPr>
              <w:jc w:val="right"/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61 434,6</w:t>
            </w:r>
            <w:r w:rsidR="00BF2568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BF2568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Default="00BF2568" w:rsidP="00043DA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568" w:rsidRPr="00A22DF6" w:rsidRDefault="00BF2568" w:rsidP="00E800C6">
            <w:pPr>
              <w:jc w:val="both"/>
              <w:rPr>
                <w:color w:val="000000"/>
                <w:sz w:val="28"/>
                <w:szCs w:val="28"/>
              </w:rPr>
            </w:pPr>
            <w:r w:rsidRPr="00A22DF6">
              <w:rPr>
                <w:color w:val="000000"/>
                <w:sz w:val="28"/>
                <w:szCs w:val="28"/>
              </w:rPr>
              <w:t>Всего источников финансирования дефицита бюджета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68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F2568" w:rsidRPr="003D2700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1104,2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2568" w:rsidRPr="007B2202" w:rsidRDefault="00BF2568" w:rsidP="00BF2568">
            <w:pPr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0,00</w:t>
            </w:r>
          </w:p>
        </w:tc>
      </w:tr>
    </w:tbl>
    <w:p w:rsidR="00811554" w:rsidRDefault="00811554"/>
    <w:sectPr w:rsidR="00811554" w:rsidSect="00EC06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06ED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576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8A0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DDE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CF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A0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5FA7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A64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1DF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5A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0E88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1EE0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8A0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00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6B5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F"/>
    <w:rsid w:val="005E7F2A"/>
    <w:rsid w:val="005F03C3"/>
    <w:rsid w:val="005F064E"/>
    <w:rsid w:val="005F06AD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17E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033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14E"/>
    <w:rsid w:val="00715215"/>
    <w:rsid w:val="00715465"/>
    <w:rsid w:val="00715659"/>
    <w:rsid w:val="00715DC3"/>
    <w:rsid w:val="0071662F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17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2A7"/>
    <w:rsid w:val="007D4488"/>
    <w:rsid w:val="007D449C"/>
    <w:rsid w:val="007D4ADA"/>
    <w:rsid w:val="007D4D50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36C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ADC"/>
    <w:rsid w:val="0086797D"/>
    <w:rsid w:val="00867CE8"/>
    <w:rsid w:val="00867E2B"/>
    <w:rsid w:val="0087027F"/>
    <w:rsid w:val="0087072F"/>
    <w:rsid w:val="00870C48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32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BD4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1E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2568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ED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1D85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3AA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6ED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4CC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20</cp:revision>
  <cp:lastPrinted>2023-10-24T06:57:00Z</cp:lastPrinted>
  <dcterms:created xsi:type="dcterms:W3CDTF">2023-01-18T11:37:00Z</dcterms:created>
  <dcterms:modified xsi:type="dcterms:W3CDTF">2023-10-24T06:58:00Z</dcterms:modified>
</cp:coreProperties>
</file>